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雁荡山、楠溪江、诗之岛江心屿动车3日游行程单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雁荡山、楠溪江、诗之岛江心屿动车3日游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J2024102570946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去程：D3166次08:45/12:19分厦门北至温州南或其它车次 
                <w:br/>
                回程：D2283次15：34/19：07分 分温州南至厦门北或其它车次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【产品特色】
                <w:br/>
                【精品出行】  纯玩不进购物店，保证充分的摄影时间，让您轻轻松松旅行； 
                <w:br/>
                以浙南山水为特色，以独特文化为载体；
                <w:br/>
                【深度行程】“东南第一山”雁荡山： 看山不爬山，山里吃海鲜、山景晚上看”，被誉为中国十大名山之一
                <w:br/>
                               看浙江省非物质文化——灵岩高空飞渡表演 空中芭蕾
                <w:br/>
                               日景耐看 夜景销魂 举世无双 变换莫测 灵峰夜景
                <w:br/>
                              “世外桃源”楠溪江，网红街丽水街：400年风雨沧桑坚固如初 长提春晓 丽桥观荷 清沼观鱼 
                <w:br/>
                “中国四大名屿”之一 温州江心屿。
                <w:br/>
                【精选酒店】甄选当地优质酒店，保证舒适睡眠；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3166次08:45/12:19分厦门北至温州南或其它车次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动车赴温州南站，D3166次08:53/12:19分或其它车次，导游接团，游览中国诗之屿、世界古航道、中国四大名屿【江心屿】（游览时间不少于1.5小时），位于市区北面瓯江中游，呈东西长、南北狭的形状，属于中国四大名屿。该屿风景秀丽，东西双塔凌空，映衬江心寺，历来被称为"瓯江蓬莱"。历代著名诗人谢灵运、孟浩然、韩愈、陆游、文天祥等都曾相继留迹江心屿。前往参观【温州|朱自清旧居】+【南戏博物馆】（此景点免费，周一固定闭馆，若遇临时闭馆，则无法参观，敬请谅解）旧居内的陈列按照朱自清先生的起居室、朱自清先生的一生、朱自清先生的温州踪迹、朱自清先生的著作等4个部分布置，利用展板、书画、复制的资料，入住酒店
                <w:br/>
                晚上精彩推荐：可自行前往【梧田老街自由活动】古街的建筑借鉴了温州传统民居的特色，材料也是“就地取材”。结合塘河自然风光，建筑色彩以沉稳厚重为主基调，实体建筑墙面以青灰色的青砖为主，局部以木构架点缀，屋顶为小青瓦，立面以木构架、挑楼、骑楼为主要构图元素或自行前往【温州五马街自由活动】五马步行街作为温州最著名的步行街，由五匹马的建筑雕像命名时代更替，几经翻修，五马街的商业气息也更加浓厚各类百货商店、副食品商场、温州本土品牌服饰、鞋类等等，走走逛逛 涵盖不少温州特色小吃是来鹿城玩不可或缺的一站；
                <w:br/>
                交通：动车+当地大巴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温州-雁荡山-温州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早餐后赴雁荡山风景区：雁荡山形成于1.2亿年前由火山喷发而成,由于处在古火山频繁活动的地带，山体呈现出独具特色的峰、柱、墩、洞、 壁等奇岩怪石，称得上是一个造型地貌博物馆，游览【灵岩景区】（游览时间不少于2小时）“雁荡冠天下，灵岩尤绝奇”，灵岩被誉为雁荡山之“明庭”。天柱之雄伟，展旗之阔大，天窗之幽异，龙鼻之奇幻，卓笔之秀锐，独秀之孤拔，玉女之掸妖。双鸳之翔舞，无不令人叫绝。 游览【大龙湫景区】（游览时间不少于1.5小时）：大龙湫瀑布落差197米，为中国四大瀑布之一，有“天下第一瀑”之誉,变幻多姿，蔚为壮观，更是令人叫绝； 游览【方洞景区】（游览约2小时）洞内有三处滴泉，积水可饮。洞口有百余米的栈道，在绝壁中架起，险峻非常，许多人不敢尝试，近年筑以栏杆，才有安全之感。若精力允许可打卡【卧云栈道】以独特的高空视角俯瞰雁荡山最精彩的景色，不论是“百二峰拔地凌云”，还是数千仞神功鬼斧"，不论是亿万年流水侵蚀的沟壑，还是远山的重峦叠嶂，在你的眼前，都呈现另一番景象，带着不一样的震撼和美丽；游览【灵峰景区】（游览时间不少于1.5小时）灵峰为雁荡山的东大门，是雁荡山的精华，与灵岩、大龙湫并称“雁荡三绝”。它以悬崖叠嶂，奇峰怪石，古怪石室，碧潭清润而着称。灵峰夜景，移步换形，变幻多姿，妙不可言。两大奇洞——观音洞、北斗洞为游人所必至。其合掌峰是雁荡山的代表景观之一，峰内的观音洞建有九叠危楼，建筑极具匠心。适时车返温州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温州-楠溪江-温州南-厦门北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早餐后车赴以水秀、岩奇、瀑多、村古、滩林美而闻名的国家级风景区——楠溪江（车程约72公里，时间约1小时30分钟）， 后可乘坐【竹筏漂流-狮子岩竹筏漂流】（体验小小竹筏江中游，巍巍青山两岸走的意，约30分钟左右），  参观 【苍坡秋晒】苍坡村一直保持着格局完整如初，是楠溪江流域古村落群中最具耕读代表性的古村落之一。随着秋收季的布景展开，苍坡村也一改以往宋时水墨画般的极简与素雅，大面积晾晒的稻谷、辣椒、玉米、柿子等秋收农作物装点着古村，形成一道道色彩绚丽的丰收风景线；适时送温州南站，乘动车返回（参考车次：D2283次15：34/19：07分或其它车次，动车票紧张 ，以实际出票为准），结束愉快温州之旅！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1.当地交通：当地空调旅游大巴车，保证一人一座，具体车型以当地接待社安排为准；
                <w:br/>
                2. 住宿：当地网评四钻酒店2晚 
                <w:br/>
                3.用餐：2早餐5正餐（早餐酒店含，正餐餐标50元/人），10人/桌，八菜一汤，人数减少菜数顺减； 
                <w:br/>
                4. 门票： 行程所列大门票 
                <w:br/>
                5. 导游：当地优秀导游服务
                <w:br/>
                6. 动车票：厦门北至温州南至厦门北往返二等座动车票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行程之外的费用/景点等（遵循自愿原则，不强制消费）； 
                <w:br/>
                因不可抗力因素产生的额外费用、自由活动期间的所有费用自理；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2025-08-02T22:23:23+08:00</dcterms:created>
  <dcterms:modified xsi:type="dcterms:W3CDTF">2025-08-02T22:23:23+08:00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