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9月【禅心梵缘】行程单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贵州梵净山、黄果树瀑布、荔波小七孔、西江千户苗寨、镇远古城、中南门古城 多彩贵州风双飞六日游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G0031725263199Mn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第一天：机场（AIR Q）/贵阳抵达（v30分钟 ）入住酒店                  不含餐【宿贵阳】
                <w:br/>
                提前120分钟在机场集中，之后乘航班赴山清水秀，自然风光旖旎，历史悠久，人文古迹众多被誉为“林城”贵州省会贵阳市，接站人员接站前往下榻酒店，安排入住后自由活动。
                <w:br/>
                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第二天：贵阳（v3小时）黄果树风景区（v2小时）都匀                        含早中餐【都匀】
                <w:br/>
                早餐后，乘车约1小时20分钟抵达安顺国家AAAAA级风景区【黄果树景区】（含环保车50元/人+景区保险10元/人）。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游览瀑布群最宽的【陡坡塘瀑布】（游玩时间：不少于0.5小时），你一眼便能识别这是86版《西游记》主题曲中的场面，那充满童年回忆的音乐，立马便在耳边响起。后乘车抵达酒店入住。
                <w:br/>
                【温馨提示】：
                <w:br/>
                建议携带雨具游览黄果树瀑布，雨衣效果更佳。景区较为湿滑，请穿着防滑鞋具哦。
                <w:br/>
                第三天：都匀（v车程3.5小时）荔波小七孔（v车程2.5小时）西江千户苗寨                 含早中餐【宿西江】
                <w:br/>
                早餐后，乘车约3.5小时抵达荔波国家AAAAA级风景区【荔波小七孔】（含环保车40元/人+景区保险10元/人）（游玩时间：不少于3小时）。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游完后，乘车约2.5小时抵达雷山国家AAAA级风景区【西江千户苗寨】（含环保车20元/人+景区保险10元/人）（游玩时间：不少于2小时）。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【温馨提示】：
                <w:br/>
                本日车程较长，可以备些小零食。
                <w:br/>
                西江内部为青石板路，道路不平整，携带行李箱不方便，建议仅携带少量行李进入西江。
                <w:br/>
                <w:br/>
                第四天： 西江（v车程2.5小时）镇远-中南门古城-铜仁                                        含早中餐【宿铜仁】
                <w:br/>
                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1、独家赠送西江countrywalk体验服务，带您步行丈量西江的古街旧巷，拜访西江的源点，探索苗族的神话传承地，朝圣西江最神圣的宗教祭祀殿堂，让您见识到真正的西江。
                <w:br/>
                2、赠送西江旅拍代金券/折扣卡，来一场苗服盛装的旅拍，做一个“下蛊”的苗疆女子。
                <w:br/>
                3、体验著名的长桌宴与高山流水敬酒礼。在狭小的长长的宴席上，摆上各色的传统苗族美食，大家拥挤在一起，欢笑交谈，感谢苗族同胞的盛情款待。
                <w:br/>
                后乘车约2.5小时抵达国家AAAAA级风景区【镇远古城】（含环保车20元/人）。【镇远古城】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
                <w:br/>
                后前往中南门古城打卡，中南门古城占地3.6万多平方米，古城内保存有较好的明清建筑物、民国时期建筑;四合大院、古巷道、天井;保存完好的封火墙上嵌有以示各家界址的姓氏墙砖，这些古建筑直观反映了城市发展的历史轨迹，是明清至民国时期铜仁社会经济发展缩影和真实写照。后入住铜仁酒店休息。
                <w:br/>
                【温馨提示】：
                <w:br/>
                苗家长桌宴配高山流水敬酒礼，是苗家的贵客礼遇，阿妹们拿起酒碗由高到低排成一行，酒水随着歌声层层跌落，送入你的嘴里。不要忘记拿起手机给你的小伙伴录下难忘的视频。
                <w:br/>
                第五天： 铜仁（v车程1.5小时）梵净山（v车程4小时）多彩贵州风  贵阳                         含早中餐【宿贵阳】
                <w:br/>
                早餐后，错峰出行，节省1～2小时排队等待时间，抵达铜仁国家AAAAA级风景区【梵净山】（含环保车20元/人+住返索道140元/人+保险10元/人）（游玩时间：不少于3小时）。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 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游完后乘车约4小时返回贵阳。
                <w:br/>
                游览结束后，前往贵阳大剧院观看大型民族歌舞史诗【多彩贵州风]表演。
                <w:br/>
                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行程结束后乘车前往酒店休息入住。
                <w:br/>
                因增加观看表演，抵达酒店时间会略晚，敬请谅解
                <w:br/>
                多彩贵州风属于赠送表演，因特殊情况观看不了，不做另外退费与赔付。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  4、·登顶梵净山，请尽量减少行李，仅携带必要的水与适量的小食。
                <w:br/>
                第六天：贵阳（AIR Q） 温暖的家                                                     含早餐
                <w:br/>
                早餐后，随后收拾行李，留下烦恼。带上满口袋的轻松愉快返回温馨的家！
                <w:br/>
                温馨提示：出发前一天晚上9点前，出港机场送机人员会联系客人次日的送站时间，敬请保持手机通畅，如未联系，请及时联系您的专属客服。特别提示：行程游览结束后导游与送机组交接您的送机工作。送机仅为司机送机，客人均须自行换登机牌（贵阳机场内有免费服务天使，亦可请其为您办理登机手续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1、住宿：2晚贵阳+1晚都匀+1晚铜仁+1晚西江观景房，空调标准二人间，若出现单男单女，客人需补房差；             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4 钻备选酒店
                <w:br/>
                贵阳：空港酒店 达喜雅 汇融国际 华美达 希尔顿花园 林城万宜 亚朵 雅迪尔 桔子酒店等同级
                <w:br/>
                都匀：曼悦丽呈酒店、灵智大酒店、维也纳国际、山水花园等同级
                <w:br/>
                西江：望月 楠庭 遇见西江 印象西江（不观景） 花语水岸 如归客栈 听涛轩 田眠轻奢 苗界 乐汀等同级
                <w:br/>
                铜仁：赫柏希音、南长城大酒店 美高 朱砂大酒店 温州梵润大酒店（升级一晚4钻酒店）等同级
                <w:br/>
                5钻贵阳备选酒店：格兰云天 新世界 希尔顿惠庭、保利国际等同级
                <w:br/>
                5钻都匀备选酒店：汇悦、贵品万国 及等同级
                <w:br/>
                5钻西江备选酒店：大美锦绣（观景） 南山假日（观景） 半山美墅（观景） 画印（观景）一览景秀（观景）秋田轻奢（观景）森栖时光（观景）印象西江（观景）西子花园/西雁/别院（观景） 等同级
                <w:br/>
                5钻铜仁备选酒店：铜仁国宾馆、温德姆至尊及等同级
                <w:br/>
                2、餐饮：5早4正餐（酒店含早、正餐标50元，10人一桌，长桌宴6人/桌；用餐人数不足10人或超过10人，菜品相应增加减少，餐不用不退） 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3、车辆：10～18人·2+1陆地头等舱（5人内调整为别克商务或奔驰商务）
                <w:br/>
                4、门票：以上行程所列景点首道门票。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  <w:br/>
                7，表演：成人赠送多彩贵州风表演，儿童不含多彩贵州风表演：超1米儿童，补门票：128元/人
                <w:br/>
                【费用已含】：
                <w:br/>
                1、黄果树环保车50元/人+景区保险10元/人（必须乘坐）
                <w:br/>
                2、西江千户苗寨景区环保车20元/人+保险10元/人（必须乘坐）
                <w:br/>
                3、荔波小七孔景区环保车40元/人，保险10元/人（必须乘坐）
                <w:br/>
                4、梵净山环保车20元/人+索道140元/人+保险10元/人（必须乘坐）
                <w:br/>
                5、镇远古城环保车20元/人（必须乘坐）
                <w:br/>
                必消合计：330元/人
                <w:br/>
                【儿童包含】：14周岁以下即为儿童，报价含车位/正餐半餐/导服；（酒店或景区儿童超过收费标准产生费用需自理）
                <w:br/>
                【儿童不含】：酒店早餐/床位/门票/观光车/电瓶车/索道/游船费等/赠送项目，如产生请按实际收费标准自理
                <w:br/>
                【取消变更】航班抵达前72小时内或途中取消合同的客人，需收车位费800元/人，24小时以内取消合同的客人需收房损400元/人，以及实际产生的损失费用。
                <w:br/>
                【购物安排】： 无
                <w:br/>
                【减免提示】：贵州60周岁以上免门票退300元/人，其他证件若产生半票退150元/人。（以上优惠政策请于景区出示相关证件方可享受优惠！）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1、景区内非必须消费景点或不必须自费娱乐项目
                <w:br/>
                【自愿自费】：小七孔鸳鸯湖划船费30元/人；黄果树大扶梯往返50元/人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2025-08-02T22:16:19+08:00</dcterms:created>
  <dcterms:modified xsi:type="dcterms:W3CDTF">2025-08-02T22:16:19+08:00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