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玩转明珠迪士尼•浦江游轮行程单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G0021723448610xJ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福建各地►上海
                <w:br/>
              </w:t>
            </w:r>
          </w:p>
          <w:p>
            <w:pPr>
              <w:pStyle w:val="indent"/>
            </w:pPr>
            <w:r>
              <w:rPr>
                <w:rFonts w:ascii="微软雅黑" w:hAnsi="微软雅黑" w:eastAsia="微软雅黑" w:cs="微软雅黑"/>
                <w:color w:val="000000"/>
                <w:sz w:val="20"/>
                <w:szCs w:val="20"/>
              </w:rPr>
              <w:t xml:space="preserve">
                ◆福州出发：自行抵达福州长乐机场，乘参考航班MF8527（08:05/09:25）或MU6470（07:55/09:35）抵达上海机场
                <w:br/>
                ◆泉州出发：自行抵达泉州晋江机场，乘参考航班MF8577（08:30/09:55）或9C8910（09:15/10:50）抵达上海机场
                <w:br/>
                ◆厦门出发：自行抵达厦门高崎机场，乘参考航班MU5246（08:00/09:55）或SC2165（07:50/09:40）或其他班次抵达上海机场
                <w:br/>
                ◆龙岩出发(周一、三、五、七有航班）：自行抵达龙岩冠寨山机场，乘参考航班H01146（11:10/13:00）抵达上海浦东机场
                <w:br/>
                ◆温馨提示：航班不指定，以实际出票为准，可加钱升级理想班次！请保持手机通畅，注意接收短信，接机人员会短信/电话与您联系！
                <w:br/>
                ◆G1652次运行时间较快但仅停靠厦门、福州，其他地区客人从厦门北或福州转车最为恰当
                <w:br/>
                ◆福州出发：福州南站乘坐参考高铁G1632（07:39/12:34）/福州站乘坐参考高铁G1632（08:04/12:34）抵达上海虹桥站
                <w:br/>
                ◆莆田出发：莆田站乘坐参考高铁G1632（07:13/12:34）抵达上海虹桥站
                <w:br/>
                ◆泉州南出发：泉州站乘坐参考高铁G1632（06:47/12:34）抵达上海虹桥站
                <w:br/>
                ◆厦门北出发：厦门北站乘坐参考高铁G1632（06:26/12:34）抵达上海虹桥站
                <w:br/>
                ◆漳州出发：漳州站乘坐参考动车D3142（07:42/08:01）抵达厦门北站，转乘G1652（09:37/14:32）抵达上海虹桥站
                <w:br/>
                ◆龙岩出发：龙岩站乘坐参考动车D3143（06:58/08:01）抵达厦门北站，转乘G1652（09:37/14:32）抵达上海虹桥站
                <w:br/>
                ◆车次不指定，以实际出票为准！！
                <w:br/>
                ◆在虹桥机场、虹桥动车站、浦东机场均有班车发往【上海外滩旅游综合服务中心】
                <w:br/>
                ◆具体班车发车时间及友情提示如下：抵达虹桥T1航站楼客人需自行前往T2航站楼乘车点
                <w:br/>
                ◆浦东T2航站楼：10:30、12:00、13:30、15:00虹桥T2航站楼与虹桥动车站：10:30、12:00、13:30、15:00、16:00
                <w:br/>
                ◆接站为拼车接站，需要相互等候，等待时间不超过120分钟，敬请谅解；免费班车接送服务为跟团增值服务，均为旅游当日提供，不享受不退费用，接送站提前或延住我们不提供此项服务，敬请知晓；提供免费寄存行李服务（早10：00—晚19：00）
                <w:br/>
                ◆【上海外滩旅游综合服务中心】地址：上海市黄浦区新开河路16号，上海外滩旅游综合服务中心B2层，五方旅游专区1号门！集散中心距外滩步行约2分钟，距城隍庙步行约5分钟，距南京路步行约15分钟；今日行程为半自由行旅行。
                <w:br/>
                ◆抵达大都市—上海，略作等候（2小时之内），接站导游或司机接站，乘班车前往【上海外滩旅游综合服务中心】，免费办理行李寄存服务（贵重物品请随身携带），今日无固定行程为半自由行旅行，无导游带队，推荐行程为【外滩】（步行至约2分钟），【城隍庙】（步行至约5分钟），【南京路】（步行至约15分钟），请各位贵宾自由活动，累了您可以返回服务中心歇歇脚；
                <w:br/>
                ◆自由参观万国建筑博览群—【外滩】、【南京路】；自由参观【城隍庙商城】，自费品尝风味小吃，这里可称得上是小吃的王国，绿波廊的特色点心、松月楼的素菜包、松云楼的八宝饭、南翔小笼、宁波汤团和酒酿圆子等，都是游上海不可错过的美味小点，体验舌尖上的老上海；
                <w:br/>
                ◆前往东方明珠塔，登【东方明珠电视塔】（0米大厅观光+上海城市历史发展陈列馆+78米240度环动多媒体大电影+259米全透明观光廊+263米主观光层），塔高468米，是上海的标志性建筑，主观光层位于263米，是鸟瞰上海全景的好地方; 悬空廊位于259米, 透过脚下的透明玻璃，俯瞰黄埔江两岸全景，感受云端漫步的美妙意境，俯瞰上海全城；
                <w:br/>
                【看过去】：穿越700年历史，千余馆藏文物，百余真人蜡像
                <w:br/>
                【看现在】：263米主观光层，259米透明观光廊
                <w:br/>
                【看未来】：240°全景沉浸式多媒体大电影，了解70年后的上海
                <w:br/>
                ◆当你站上东方明珠高259米，周长150米，宽2.1米的玻璃环廊上，虽然每平方米足以承受的住2吨以上的重量，但双脚踏上透明玻璃的一刻，看着底下川流不息的车流，不远处的浩瀚黄浦江，无论你是俯视脚底，还是纵观整个城市，都不由的让你体验到前所未有的感觉！
                <w:br/>
                ◆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◆乘坐【浦江游船】，我们走的游船不是单纯的过江轮渡，是正宗浦江豪华游轮，游船环游时长约50分钟，如遇台风或浦江潮汛，导致无法坐船，导游现退游船相应折扣门票60元/位。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上海迪士尼乐园嗨翻一整天+烟花
                <w:br/>
              </w:t>
            </w:r>
          </w:p>
          <w:p>
            <w:pPr>
              <w:pStyle w:val="indent"/>
            </w:pPr>
            <w:r>
              <w:rPr>
                <w:rFonts w:ascii="微软雅黑" w:hAnsi="微软雅黑" w:eastAsia="微软雅黑" w:cs="微软雅黑"/>
                <w:color w:val="000000"/>
                <w:sz w:val="20"/>
                <w:szCs w:val="20"/>
              </w:rPr>
              <w:t xml:space="preserve">
                ◆酒店享用丰富自助早餐（可能出现打包早的情况），今天体力消耗比较大，建议宝宝们要吃得饱饱的哦！
                <w:br/>
                ◆前往【上海迪士尼主题乐园】，为所有年龄层的游客呈现令人流连忘返的神奇体验，您将探索一个前所未有的神奇世界，每个人都能在这里点亮心中奇梦，这就是上海迪士尼乐园，充满创造力、冒险精神与无穷精彩的快乐天地。您可在此游览全球最大的迪士尼城堡——奇幻童话城堡，探索别具一格又令人难忘的六大主题园区——米奇大街、奇想花园、梦幻世界、探险岛、宝藏湾和明日世界。
                <w:br/>
                ◆全天自由活动推荐：
                <w:br/>
                上午：和迪士尼明星合影，拥抱可爱的米奇！宝藏湾圆海盗梦、去城堡看最喜欢的公主。
                <w:br/>
                下午：观看花车巡游，一辆辆如舞台般的花车、造型精致的迪士尼明星、精彩的歌舞表演统统尽收眼底。
                <w:br/>
                晚上：迪士尼城堡前迎接迪士尼乐园不容错过的奇迹瞬间：当音乐响起，焰火绽放天际，点亮整个夜空，与家人牵手，一起许下最美好的心愿。
                <w:br/>
                ◆温馨提示：凭有效证件至上海迪士尼乐园验票口直接验证入园。凭有效身份证件及门票可在入园当日多次进出（需与检票处确认）。未满16周岁的未成年人必须由16周岁或以上的成年游客代为购票，且必须在成年游客的陪同下方能入园游玩。请根据自身身体状况选择景区内游乐设施！迪士尼游览日不安排导游入园，客人自由活动！
                <w:br/>
                ◆*该产品一经预订，不支持退改，更多关于迪士尼详情参阅下文*
                <w:br/>
                ◆温馨提示：恰逢节假日，游览人数众多，排队时间较久，敬请知晓！
                <w:br/>
                上海曼居新国际博览中心店或丽呈睿轩川沙店或古亦居野生动物园店或维也纳国际新场古镇地铁站店或格雷斯精选浦东机场店或苏宁雅悦或林隐·逸居川沙店或维也纳南祝路店或同级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上海-福建
                <w:br/>
              </w:t>
            </w:r>
          </w:p>
          <w:p>
            <w:pPr>
              <w:pStyle w:val="indent"/>
            </w:pPr>
            <w:r>
              <w:rPr>
                <w:rFonts w:ascii="微软雅黑" w:hAnsi="微软雅黑" w:eastAsia="微软雅黑" w:cs="微软雅黑"/>
                <w:color w:val="000000"/>
                <w:sz w:val="20"/>
                <w:szCs w:val="20"/>
              </w:rPr>
              <w:t xml:space="preserve">
                ◆酒店享用早餐，自由活动；
                <w:br/>
                ◆您可以选择在酒店休息或在集散中心自由活动；
                <w:br/>
                ◆根据返程时间酒店大堂送团，酒店12点前退房，请您合理安排您的返程时间；
                <w:br/>
                ◆送至集散中心寄存行李，自由活动（此天无导游，敬请自由活动），适时集合送团；
                <w:br/>
                ◆次日行程可能会根据实际情况有所调整，龙岩客人因航班局限，今日无行程，直接送机。
                <w:br/>
                ◆福州/福州南返程：送达上海虹桥动车站乘坐参考班次：D3101（15:03/21:51）或D3103（15:50/22:14）
                <w:br/>
                ◆莆田返程：送达上海虹桥动车站乘坐参考班次：D381（14:45/22:17）
                <w:br/>
                ◆泉州南返程：送达上海虹桥动车站乘坐参考班次：G1637（15:11/21:22）
                <w:br/>
                ◆厦门北/漳州返程：送达上海虹桥动车站乘坐参考班次：G1637（15:11/21:48）
                <w:br/>
                ◆龙岩返程：送达上海虹桥动车站乘坐参考班次：D3141（13:18/22:13）
                <w:br/>
                ◆动车不指定，以实际出票为准！！！
                <w:br/>
                ◆福州返程：送达上海国际机场（无导游人员，敬请自行办理登机手续与行李托运），乘航班MU6469（21:30/23:15）返回福州长乐机场，结束愉快旅程！
                <w:br/>
                ◆泉州返程：送达上海国际机场（无导游人员，敬请自行办理登机手续与行李托运），乘航班9C6215（19:05/20:45）返回泉州晋江机场，结束愉快旅程！
                <w:br/>
                ◆厦门返程：送达上海国际机场（无导游人员，敬请自行办理登机手续与行李托运），乘航班9C8803（19:10/21:00）返回厦门高崎机场，结束愉快旅程！
                <w:br/>
                ◆航班不指定，以实际出票为准！！可加钱升级理想班次！送团不一定会安排导游，需要自行办理手续，可能存在让客人自行打车赴动车站或机场的情况，费用按实际报销，请客人知悉！如统一送团，可能会有1-3个小时的候车或2-4个小时的候机时间，请理解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（双飞）福州/泉州/厦门/龙岩飞机—上海，上海飞机—福州/泉州/厦门/龙岩
                <w:br/>
                （一飞一高）福州/泉州/厦门/龙岩飞机—上海，上海动车或高铁—福建各地二等座
                <w:br/>
                （双高）福州/莆田/泉州/厦门/漳州/龙岩高铁—上海，上海动车或高铁—福建各地二等座
                <w:br/>
                漳州车次较少，故价格及行程等同厦门北站往返，如需从漳州上车或下车，敬请补15元/人（单程）；漳州龙岩也可选择从上饶转车（增加单程30元/人），高铁二等座；2-12周岁以下儿童机票不含机场建设税及航空意外险，成人机票含机场建设税、燃油税，不含航空意外险；不指定班次，可加钱升级理想班次或高铁！
                <w:br/>
                用餐	早餐：2早，10人一桌，8菜1汤，不含酒水，人数不足菜量递减！酒店内用（酒店免费提供，不用餐不退餐费）！
                <w:br/>
                住宿	全程安排四钻酒店，单房差为400元/人
                <w:br/>
                用车	全程旅游空调旅游车，1人1正座！
                <w:br/>
                景点	行程中景点首道大门票！
                <w:br/>
                导游	旅游目的地地接中文导游服务！ 
                <w:br/>
                不含	福建省内至机场或动车站区间用车；报价中不含航空意外保险!
                <w:br/>
                儿童	小童：0-6周岁以下，含导游服务、半价正餐、车位、儿童机票（仅限飞机行程）；不含：床位、门票、早餐、高铁或动车票（如需代买高铁或动车票，请提前告知，按实际产生结算）！
                <w:br/>
                大童：6-12周岁儿童，含导游服务、半价正餐、车位、儿童机票（仅限飞机行程）、动车儿童半票（超高敬请自行补票）；不含：床位、门票、早餐（产生请当地现付）！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航空保险
                <w:br/>
                2、 自然单房差
                <w:br/>
                3、 酒店内洗衣、理发、电话、传真、收费电视、饮品、烟酒等个人消费。
                <w:br/>
                4、 因交通延阻、罢工、天气、飞机机器故障、航班取消或者更改时间等不可抗力原因所引起的额外费用；
                <w:br/>
                5、 行程未列明的其它费用；
                <w:br/>
                6、 建议购买旅游人身意外保险。
                <w:br/>
                7、福建省内至机场或动车站区间用车；报价中不含航空意外保险!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2025-06-04T15:10:23+08:00</dcterms:created>
  <dcterms:modified xsi:type="dcterms:W3CDTF">2025-06-04T15:10:23+08:00</dcterms:modified>
</cp:coreProperties>
</file>

<file path=docProps/custom.xml><?xml version="1.0" encoding="utf-8"?>
<Properties xmlns="http://schemas.openxmlformats.org/officeDocument/2006/custom-properties" xmlns:vt="http://schemas.openxmlformats.org/officeDocument/2006/docPropsVTypes"/>
</file>